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6E" w:rsidRPr="00A85A54" w:rsidRDefault="0070496E" w:rsidP="0070496E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</w:t>
      </w:r>
      <w:r w:rsidR="00E84CA9">
        <w:rPr>
          <w:rFonts w:eastAsia="Times New Roman" w:cs="Times New Roman"/>
          <w:b/>
          <w:bCs/>
          <w:sz w:val="32"/>
          <w:szCs w:val="32"/>
          <w:lang w:eastAsia="ru-RU"/>
        </w:rPr>
        <w:t>КАЛИНИНСКОГО РАЙОНА</w:t>
      </w:r>
    </w:p>
    <w:p w:rsidR="0070496E" w:rsidRPr="00A57DAC" w:rsidRDefault="0070496E" w:rsidP="0070496E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</w:r>
      <w:r w:rsidRPr="00A57DAC">
        <w:rPr>
          <w:rFonts w:eastAsia="Times New Roman" w:cs="Times New Roman"/>
          <w:b/>
          <w:bCs/>
          <w:spacing w:val="8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70496E" w:rsidRPr="00A85A54" w:rsidTr="00120DB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6E" w:rsidRPr="00A85A54" w:rsidRDefault="00A57DAC" w:rsidP="00A57DA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70496E"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7 января 202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70496E"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70496E" w:rsidRPr="00A85A54" w:rsidRDefault="0070496E" w:rsidP="00120D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70496E" w:rsidRPr="00A85A54" w:rsidRDefault="0070496E" w:rsidP="00120DB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6E" w:rsidRPr="00A85A54" w:rsidRDefault="0070496E" w:rsidP="00A57DA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A57DAC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/</w:t>
            </w:r>
            <w:r w:rsidR="00E84CA9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57DAC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E84CA9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70496E" w:rsidRPr="00A85A54" w:rsidTr="00120DB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96E" w:rsidRPr="00A85A54" w:rsidRDefault="0070496E" w:rsidP="00120DB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0496E" w:rsidRPr="00A85A54" w:rsidRDefault="0070496E" w:rsidP="00E84CA9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4C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E84C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верь</w:t>
            </w:r>
          </w:p>
        </w:tc>
        <w:tc>
          <w:tcPr>
            <w:tcW w:w="3084" w:type="dxa"/>
            <w:gridSpan w:val="2"/>
          </w:tcPr>
          <w:p w:rsidR="0070496E" w:rsidRPr="00A85A54" w:rsidRDefault="0070496E" w:rsidP="00120DB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B733F0" w:rsidRDefault="00B733F0" w:rsidP="00B733F0">
      <w:pPr>
        <w:pStyle w:val="ac"/>
        <w:spacing w:before="240"/>
        <w:rPr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</w:t>
      </w:r>
      <w:r w:rsidR="00E84CA9">
        <w:rPr>
          <w:szCs w:val="28"/>
        </w:rPr>
        <w:t>Калининского района</w:t>
      </w:r>
      <w:r>
        <w:rPr>
          <w:szCs w:val="28"/>
        </w:rPr>
        <w:t xml:space="preserve">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>
        <w:rPr>
          <w:szCs w:val="28"/>
        </w:rPr>
        <w:t xml:space="preserve">  с ограниченными возможностями здоровья на территории </w:t>
      </w:r>
    </w:p>
    <w:p w:rsidR="00B733F0" w:rsidRPr="00EB3EBD" w:rsidRDefault="00E84CA9" w:rsidP="00B733F0">
      <w:pPr>
        <w:pStyle w:val="ac"/>
        <w:rPr>
          <w:color w:val="000000"/>
          <w:szCs w:val="28"/>
        </w:rPr>
      </w:pPr>
      <w:r>
        <w:rPr>
          <w:szCs w:val="28"/>
        </w:rPr>
        <w:t xml:space="preserve">Калининского района </w:t>
      </w:r>
      <w:r w:rsidR="00B733F0">
        <w:rPr>
          <w:szCs w:val="28"/>
        </w:rPr>
        <w:t xml:space="preserve">в </w:t>
      </w:r>
      <w:r w:rsidR="0070496E">
        <w:rPr>
          <w:szCs w:val="28"/>
        </w:rPr>
        <w:t>202</w:t>
      </w:r>
      <w:r w:rsidR="00A57DAC">
        <w:rPr>
          <w:szCs w:val="28"/>
        </w:rPr>
        <w:t>3</w:t>
      </w:r>
      <w:r w:rsidR="00B733F0">
        <w:rPr>
          <w:szCs w:val="28"/>
        </w:rPr>
        <w:t xml:space="preserve"> году   </w:t>
      </w:r>
    </w:p>
    <w:p w:rsidR="00B733F0" w:rsidRPr="0070496E" w:rsidRDefault="00B733F0" w:rsidP="0070496E">
      <w:pPr>
        <w:spacing w:line="36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>Руководствуясь постановлением избирательной</w:t>
      </w:r>
      <w:r w:rsidR="0070496E">
        <w:rPr>
          <w:szCs w:val="28"/>
        </w:rPr>
        <w:t xml:space="preserve"> комиссии Тверской области от 27.12.</w:t>
      </w:r>
      <w:r w:rsidR="003D578E">
        <w:rPr>
          <w:szCs w:val="28"/>
        </w:rPr>
        <w:t>202</w:t>
      </w:r>
      <w:r w:rsidR="003C6B86">
        <w:rPr>
          <w:szCs w:val="28"/>
        </w:rPr>
        <w:t>2</w:t>
      </w:r>
      <w:r>
        <w:rPr>
          <w:szCs w:val="28"/>
        </w:rPr>
        <w:t xml:space="preserve"> № </w:t>
      </w:r>
      <w:r w:rsidR="00A57DAC">
        <w:rPr>
          <w:szCs w:val="28"/>
        </w:rPr>
        <w:t>85</w:t>
      </w:r>
      <w:r w:rsidR="0070496E" w:rsidRPr="0070496E">
        <w:rPr>
          <w:szCs w:val="28"/>
        </w:rPr>
        <w:t>/</w:t>
      </w:r>
      <w:r w:rsidR="00A57DAC">
        <w:rPr>
          <w:szCs w:val="28"/>
        </w:rPr>
        <w:t>981</w:t>
      </w:r>
      <w:r w:rsidR="0070496E" w:rsidRPr="0070496E">
        <w:rPr>
          <w:szCs w:val="28"/>
        </w:rPr>
        <w:t xml:space="preserve">-7 </w:t>
      </w:r>
      <w:r>
        <w:rPr>
          <w:szCs w:val="28"/>
        </w:rPr>
        <w:t>«</w:t>
      </w:r>
      <w:r w:rsidR="0070496E" w:rsidRPr="0070496E">
        <w:rPr>
          <w:szCs w:val="28"/>
        </w:rPr>
        <w:t>О плане мероприятий избирательной комиссии</w:t>
      </w:r>
      <w:r w:rsidR="0070496E">
        <w:rPr>
          <w:szCs w:val="28"/>
        </w:rPr>
        <w:t xml:space="preserve"> Тверской области </w:t>
      </w:r>
      <w:r w:rsidR="0070496E" w:rsidRPr="0070496E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на территории Тверской области в </w:t>
      </w:r>
      <w:r w:rsidR="003D578E">
        <w:rPr>
          <w:szCs w:val="28"/>
        </w:rPr>
        <w:t>2023</w:t>
      </w:r>
      <w:r w:rsidR="0070496E" w:rsidRPr="0070496E">
        <w:rPr>
          <w:szCs w:val="28"/>
        </w:rPr>
        <w:t xml:space="preserve"> году</w:t>
      </w:r>
      <w:r>
        <w:rPr>
          <w:szCs w:val="28"/>
        </w:rPr>
        <w:t xml:space="preserve">», на основании статьи 22 Избирательного кодекса Тверской области от 07.04.2003 №20-ЗО, территориальная избирательная комиссия </w:t>
      </w:r>
      <w:r w:rsidR="00E84CA9">
        <w:rPr>
          <w:szCs w:val="28"/>
        </w:rPr>
        <w:t>Калининского района</w:t>
      </w:r>
      <w:r>
        <w:rPr>
          <w:szCs w:val="28"/>
        </w:rPr>
        <w:t xml:space="preserve"> </w:t>
      </w:r>
      <w:r w:rsidRPr="002E6BC1">
        <w:t xml:space="preserve"> </w:t>
      </w:r>
      <w:r w:rsidRPr="002E6BC1">
        <w:rPr>
          <w:b/>
          <w:spacing w:val="40"/>
          <w:szCs w:val="28"/>
        </w:rPr>
        <w:t>постановляет</w:t>
      </w:r>
      <w:r w:rsidRPr="002E6BC1">
        <w:rPr>
          <w:b/>
          <w:szCs w:val="28"/>
        </w:rPr>
        <w:t>:</w:t>
      </w:r>
      <w:proofErr w:type="gramEnd"/>
    </w:p>
    <w:p w:rsidR="00B733F0" w:rsidRPr="005D2BE3" w:rsidRDefault="00B733F0" w:rsidP="009F3CF9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</w:rPr>
        <w:t>Утвердить п</w:t>
      </w:r>
      <w:r w:rsidRPr="005D2BE3">
        <w:rPr>
          <w:b w:val="0"/>
        </w:rPr>
        <w:t>лан мероприятий</w:t>
      </w:r>
      <w:r>
        <w:rPr>
          <w:b w:val="0"/>
        </w:rPr>
        <w:t xml:space="preserve"> территориальной избирательной комиссии </w:t>
      </w:r>
      <w:r w:rsidR="00E84CA9">
        <w:rPr>
          <w:b w:val="0"/>
        </w:rPr>
        <w:t>Калининского района</w:t>
      </w:r>
      <w:r w:rsidRPr="005D2BE3">
        <w:rPr>
          <w:b w:val="0"/>
        </w:rPr>
        <w:t xml:space="preserve"> по обеспечению избирательных пр</w:t>
      </w:r>
      <w:r>
        <w:rPr>
          <w:b w:val="0"/>
        </w:rPr>
        <w:t xml:space="preserve">ав граждан с ограниченными возможностями здоровья на территории </w:t>
      </w:r>
      <w:r w:rsidR="00E84CA9">
        <w:rPr>
          <w:b w:val="0"/>
        </w:rPr>
        <w:t xml:space="preserve">Калининского района </w:t>
      </w:r>
      <w:r>
        <w:rPr>
          <w:b w:val="0"/>
        </w:rPr>
        <w:t xml:space="preserve">в </w:t>
      </w:r>
      <w:r w:rsidR="0070496E">
        <w:rPr>
          <w:b w:val="0"/>
        </w:rPr>
        <w:t>202</w:t>
      </w:r>
      <w:r w:rsidR="00A57DAC">
        <w:rPr>
          <w:b w:val="0"/>
        </w:rPr>
        <w:t>3</w:t>
      </w:r>
      <w:r>
        <w:rPr>
          <w:b w:val="0"/>
        </w:rPr>
        <w:t xml:space="preserve"> году (далее – План мероприятий) </w:t>
      </w:r>
      <w:r w:rsidRPr="005D2BE3">
        <w:rPr>
          <w:b w:val="0"/>
        </w:rPr>
        <w:t>(прилагается).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B733F0">
        <w:rPr>
          <w:b w:val="0"/>
        </w:rPr>
        <w:t>Направить настоящее постановление всем участникам его реализации.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B733F0">
        <w:rPr>
          <w:b w:val="0"/>
        </w:rPr>
        <w:t>Контроль за</w:t>
      </w:r>
      <w:proofErr w:type="gramEnd"/>
      <w:r w:rsidRPr="00B733F0">
        <w:rPr>
          <w:b w:val="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7C5A3A">
        <w:rPr>
          <w:b w:val="0"/>
        </w:rPr>
        <w:t>Н.А.Тихомирову</w:t>
      </w:r>
      <w:r w:rsidRPr="00B733F0">
        <w:rPr>
          <w:b w:val="0"/>
        </w:rPr>
        <w:t>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B733F0">
        <w:rPr>
          <w:b w:val="0"/>
        </w:rPr>
        <w:t>Разместить</w:t>
      </w:r>
      <w:proofErr w:type="gramEnd"/>
      <w:r w:rsidRPr="00B733F0">
        <w:rPr>
          <w:b w:val="0"/>
        </w:rPr>
        <w:t xml:space="preserve"> настоящее постановление на сайте территориальной избирательной комиссии </w:t>
      </w:r>
      <w:r w:rsidR="00E84CA9">
        <w:rPr>
          <w:b w:val="0"/>
        </w:rPr>
        <w:t>Калининского района</w:t>
      </w:r>
      <w:r w:rsidRPr="00B733F0">
        <w:rPr>
          <w:b w:val="0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E84CA9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0D114A"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E84CA9">
              <w:rPr>
                <w:rFonts w:eastAsia="Times New Roman" w:cs="Times New Roman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E84CA9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Н.А.Тихомирова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E84CA9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0D114A"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E84CA9">
              <w:rPr>
                <w:rFonts w:eastAsia="Times New Roman" w:cs="Times New Roman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E84CA9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Л.А.Остротонова</w:t>
            </w:r>
            <w:proofErr w:type="spellEnd"/>
          </w:p>
        </w:tc>
      </w:tr>
    </w:tbl>
    <w:p w:rsidR="0073036C" w:rsidRPr="005E47A8" w:rsidRDefault="0073036C" w:rsidP="005C3613">
      <w:pPr>
        <w:rPr>
          <w:rFonts w:cs="Times New Roman"/>
          <w:sz w:val="24"/>
          <w:szCs w:val="24"/>
        </w:rPr>
      </w:pPr>
    </w:p>
    <w:sectPr w:rsidR="0073036C" w:rsidRPr="005E47A8" w:rsidSect="005C3613">
      <w:footerReference w:type="default" r:id="rId8"/>
      <w:pgSz w:w="11906" w:h="16838"/>
      <w:pgMar w:top="28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E9" w:rsidRDefault="000F78E9" w:rsidP="00D75083">
      <w:r>
        <w:separator/>
      </w:r>
    </w:p>
  </w:endnote>
  <w:endnote w:type="continuationSeparator" w:id="0">
    <w:p w:rsidR="000F78E9" w:rsidRDefault="000F78E9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91074"/>
      <w:showingPlcHdr/>
    </w:sdtPr>
    <w:sdtContent>
      <w:p w:rsidR="0073036C" w:rsidRDefault="005C3613">
        <w:pPr>
          <w:pStyle w:val="a6"/>
          <w:jc w:val="right"/>
        </w:pPr>
        <w:r>
          <w:t xml:space="preserve">     </w:t>
        </w:r>
      </w:p>
    </w:sdtContent>
  </w:sdt>
  <w:p w:rsidR="0073036C" w:rsidRDefault="007303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E9" w:rsidRDefault="000F78E9" w:rsidP="00D75083">
      <w:r>
        <w:separator/>
      </w:r>
    </w:p>
  </w:footnote>
  <w:footnote w:type="continuationSeparator" w:id="0">
    <w:p w:rsidR="000F78E9" w:rsidRDefault="000F78E9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14A"/>
    <w:rsid w:val="00043429"/>
    <w:rsid w:val="00053E43"/>
    <w:rsid w:val="00081EEC"/>
    <w:rsid w:val="000D114A"/>
    <w:rsid w:val="000D3C53"/>
    <w:rsid w:val="000E0626"/>
    <w:rsid w:val="000F78E9"/>
    <w:rsid w:val="00137E64"/>
    <w:rsid w:val="00157F58"/>
    <w:rsid w:val="00185536"/>
    <w:rsid w:val="00185694"/>
    <w:rsid w:val="00192319"/>
    <w:rsid w:val="00233F90"/>
    <w:rsid w:val="002C5AC2"/>
    <w:rsid w:val="003037C3"/>
    <w:rsid w:val="0031652A"/>
    <w:rsid w:val="00333E38"/>
    <w:rsid w:val="003C6B86"/>
    <w:rsid w:val="003D34AB"/>
    <w:rsid w:val="003D578E"/>
    <w:rsid w:val="00422B1D"/>
    <w:rsid w:val="00445E7B"/>
    <w:rsid w:val="00451C9E"/>
    <w:rsid w:val="00455C66"/>
    <w:rsid w:val="00492CC0"/>
    <w:rsid w:val="004D1E11"/>
    <w:rsid w:val="004D2B3D"/>
    <w:rsid w:val="004E612D"/>
    <w:rsid w:val="00510CEB"/>
    <w:rsid w:val="005C3613"/>
    <w:rsid w:val="005E47A8"/>
    <w:rsid w:val="006252B9"/>
    <w:rsid w:val="00646AA0"/>
    <w:rsid w:val="006833EC"/>
    <w:rsid w:val="006A6409"/>
    <w:rsid w:val="006F57D4"/>
    <w:rsid w:val="0070496E"/>
    <w:rsid w:val="0073036C"/>
    <w:rsid w:val="007A30A5"/>
    <w:rsid w:val="007C5A3A"/>
    <w:rsid w:val="007D0320"/>
    <w:rsid w:val="007E5B57"/>
    <w:rsid w:val="0082459B"/>
    <w:rsid w:val="00886EAE"/>
    <w:rsid w:val="00931E5F"/>
    <w:rsid w:val="0095528A"/>
    <w:rsid w:val="00961DE8"/>
    <w:rsid w:val="009919CB"/>
    <w:rsid w:val="009D71DD"/>
    <w:rsid w:val="009E4C13"/>
    <w:rsid w:val="009F3CF9"/>
    <w:rsid w:val="00A56854"/>
    <w:rsid w:val="00A57DAC"/>
    <w:rsid w:val="00AA4FC8"/>
    <w:rsid w:val="00B125EF"/>
    <w:rsid w:val="00B36149"/>
    <w:rsid w:val="00B53D9D"/>
    <w:rsid w:val="00B733F0"/>
    <w:rsid w:val="00C42A69"/>
    <w:rsid w:val="00CF5182"/>
    <w:rsid w:val="00D16F55"/>
    <w:rsid w:val="00D26DF1"/>
    <w:rsid w:val="00D35F72"/>
    <w:rsid w:val="00D75083"/>
    <w:rsid w:val="00DC59FE"/>
    <w:rsid w:val="00DD4D16"/>
    <w:rsid w:val="00DF391F"/>
    <w:rsid w:val="00E41F0C"/>
    <w:rsid w:val="00E46677"/>
    <w:rsid w:val="00E5222B"/>
    <w:rsid w:val="00E73CEE"/>
    <w:rsid w:val="00E81551"/>
    <w:rsid w:val="00E84CA9"/>
    <w:rsid w:val="00EE3373"/>
    <w:rsid w:val="00EF252D"/>
    <w:rsid w:val="00EF2FB8"/>
    <w:rsid w:val="00F04BC4"/>
    <w:rsid w:val="00F432F2"/>
    <w:rsid w:val="00F433F8"/>
    <w:rsid w:val="00F73AC5"/>
    <w:rsid w:val="00F8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DFE8-5E92-479B-BA06-BCDAEC25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9</cp:revision>
  <cp:lastPrinted>2017-03-09T10:28:00Z</cp:lastPrinted>
  <dcterms:created xsi:type="dcterms:W3CDTF">2023-01-13T07:07:00Z</dcterms:created>
  <dcterms:modified xsi:type="dcterms:W3CDTF">2023-01-18T11:42:00Z</dcterms:modified>
</cp:coreProperties>
</file>